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59" w:rsidRDefault="00134E59" w:rsidP="00134E59">
      <w:pPr>
        <w:pStyle w:val="a3"/>
        <w:widowControl w:val="0"/>
        <w:tabs>
          <w:tab w:val="left" w:pos="9639"/>
        </w:tabs>
        <w:ind w:firstLine="567"/>
        <w:jc w:val="center"/>
        <w:rPr>
          <w:rFonts w:ascii="Cambria" w:hAnsi="Cambria"/>
          <w:b/>
          <w:sz w:val="28"/>
          <w:szCs w:val="28"/>
        </w:rPr>
      </w:pPr>
      <w:r w:rsidRPr="00722E07">
        <w:rPr>
          <w:rFonts w:ascii="Cambria" w:hAnsi="Cambria"/>
          <w:b/>
          <w:sz w:val="28"/>
          <w:szCs w:val="28"/>
        </w:rPr>
        <w:t xml:space="preserve">ВЫДАЧА ОРГАНОМ ОПЕКИ И ПОПЕЧИТЕЛЬСТВА РАЗРЕШЕНИЯ НА ИЗМЕНЕНИЕ ИМЕНИ И ФАМИЛИИ РЕБЕНКА </w:t>
      </w:r>
    </w:p>
    <w:p w:rsidR="00134E59" w:rsidRDefault="00134E59" w:rsidP="00134E59">
      <w:pPr>
        <w:pStyle w:val="a3"/>
        <w:widowControl w:val="0"/>
        <w:tabs>
          <w:tab w:val="left" w:pos="9639"/>
        </w:tabs>
        <w:ind w:firstLine="567"/>
        <w:jc w:val="center"/>
        <w:rPr>
          <w:rFonts w:ascii="Cambria" w:hAnsi="Cambria"/>
          <w:b/>
          <w:i/>
          <w:sz w:val="28"/>
          <w:szCs w:val="28"/>
        </w:rPr>
      </w:pPr>
    </w:p>
    <w:p w:rsidR="00134E59" w:rsidRDefault="00134E59" w:rsidP="00134E59">
      <w:pPr>
        <w:pStyle w:val="a3"/>
        <w:widowControl w:val="0"/>
        <w:tabs>
          <w:tab w:val="left" w:pos="9639"/>
        </w:tabs>
        <w:ind w:firstLine="567"/>
        <w:jc w:val="center"/>
        <w:rPr>
          <w:rFonts w:ascii="Cambria" w:hAnsi="Cambria"/>
          <w:b/>
          <w:i/>
          <w:sz w:val="28"/>
          <w:szCs w:val="28"/>
        </w:rPr>
      </w:pPr>
    </w:p>
    <w:p w:rsidR="00134E59" w:rsidRPr="00722E07" w:rsidRDefault="00134E59" w:rsidP="00134E59">
      <w:pPr>
        <w:pStyle w:val="a3"/>
        <w:widowControl w:val="0"/>
        <w:tabs>
          <w:tab w:val="left" w:pos="9639"/>
        </w:tabs>
        <w:ind w:firstLine="56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ПЕРЕЧЕНЬ ДОКУМЕНТОВ:</w:t>
      </w:r>
    </w:p>
    <w:p w:rsidR="00134E59" w:rsidRDefault="00134E59" w:rsidP="00134E59">
      <w:pPr>
        <w:pStyle w:val="a3"/>
        <w:tabs>
          <w:tab w:val="left" w:pos="9781"/>
        </w:tabs>
        <w:ind w:firstLine="567"/>
        <w:jc w:val="center"/>
        <w:rPr>
          <w:rFonts w:ascii="Times New Roman" w:hAnsi="Times New Roman"/>
          <w:b/>
          <w:szCs w:val="24"/>
        </w:rPr>
      </w:pPr>
    </w:p>
    <w:p w:rsidR="00134E59" w:rsidRDefault="00134E59" w:rsidP="00134E59">
      <w:pPr>
        <w:pStyle w:val="a3"/>
        <w:tabs>
          <w:tab w:val="left" w:pos="9781"/>
        </w:tabs>
        <w:ind w:firstLine="567"/>
        <w:jc w:val="center"/>
        <w:rPr>
          <w:rFonts w:ascii="Times New Roman" w:hAnsi="Times New Roman"/>
          <w:b/>
          <w:szCs w:val="24"/>
        </w:rPr>
      </w:pPr>
    </w:p>
    <w:p w:rsidR="00134E59" w:rsidRPr="00722E07" w:rsidRDefault="00134E59" w:rsidP="00134E59">
      <w:pPr>
        <w:pStyle w:val="a3"/>
        <w:tabs>
          <w:tab w:val="left" w:pos="9781"/>
        </w:tabs>
        <w:ind w:firstLine="709"/>
        <w:jc w:val="center"/>
        <w:rPr>
          <w:rFonts w:ascii="Times New Roman" w:hAnsi="Times New Roman"/>
          <w:b/>
          <w:szCs w:val="28"/>
        </w:rPr>
      </w:pPr>
      <w:r w:rsidRPr="00722E07">
        <w:rPr>
          <w:rFonts w:ascii="Times New Roman" w:hAnsi="Times New Roman"/>
          <w:b/>
          <w:szCs w:val="28"/>
        </w:rPr>
        <w:t>При совместном обращении родителей</w:t>
      </w:r>
      <w:r>
        <w:rPr>
          <w:rFonts w:ascii="Times New Roman" w:hAnsi="Times New Roman"/>
          <w:b/>
          <w:szCs w:val="28"/>
        </w:rPr>
        <w:t xml:space="preserve"> </w:t>
      </w:r>
      <w:r w:rsidRPr="00722E07">
        <w:rPr>
          <w:rFonts w:ascii="Times New Roman" w:hAnsi="Times New Roman"/>
          <w:b/>
          <w:szCs w:val="28"/>
        </w:rPr>
        <w:t>об изменении имени ребенка и (или) фамилии:</w:t>
      </w:r>
    </w:p>
    <w:p w:rsidR="00134E59" w:rsidRDefault="00134E59" w:rsidP="00134E59">
      <w:pPr>
        <w:tabs>
          <w:tab w:val="left" w:pos="9781"/>
        </w:tabs>
        <w:ind w:firstLine="709"/>
        <w:jc w:val="center"/>
        <w:rPr>
          <w:spacing w:val="2"/>
          <w:szCs w:val="28"/>
        </w:rPr>
      </w:pPr>
    </w:p>
    <w:p w:rsidR="00134E59" w:rsidRDefault="00134E59" w:rsidP="00134E59">
      <w:pPr>
        <w:tabs>
          <w:tab w:val="left" w:pos="9781"/>
        </w:tabs>
        <w:ind w:firstLine="709"/>
        <w:jc w:val="both"/>
        <w:rPr>
          <w:spacing w:val="2"/>
          <w:szCs w:val="28"/>
        </w:rPr>
      </w:pPr>
    </w:p>
    <w:p w:rsidR="00134E59" w:rsidRPr="00722E07" w:rsidRDefault="00134E59" w:rsidP="00134E59">
      <w:pPr>
        <w:tabs>
          <w:tab w:val="left" w:pos="9781"/>
        </w:tabs>
        <w:ind w:firstLine="709"/>
        <w:jc w:val="both"/>
        <w:rPr>
          <w:szCs w:val="28"/>
        </w:rPr>
      </w:pPr>
      <w:r w:rsidRPr="00722E07">
        <w:rPr>
          <w:spacing w:val="2"/>
          <w:szCs w:val="28"/>
        </w:rPr>
        <w:t>1. заявления обоих родителей</w:t>
      </w:r>
      <w:r w:rsidRPr="00722E07">
        <w:rPr>
          <w:szCs w:val="28"/>
        </w:rPr>
        <w:t>;</w:t>
      </w:r>
    </w:p>
    <w:p w:rsidR="00134E59" w:rsidRPr="00722E07" w:rsidRDefault="00134E59" w:rsidP="00134E59">
      <w:pPr>
        <w:tabs>
          <w:tab w:val="left" w:pos="9781"/>
        </w:tabs>
        <w:ind w:firstLine="709"/>
        <w:jc w:val="both"/>
        <w:rPr>
          <w:spacing w:val="2"/>
          <w:szCs w:val="28"/>
        </w:rPr>
      </w:pPr>
      <w:r w:rsidRPr="00722E07">
        <w:rPr>
          <w:spacing w:val="2"/>
          <w:szCs w:val="28"/>
        </w:rPr>
        <w:t>2. документы, удостоверяющие личность заявителей;</w:t>
      </w:r>
    </w:p>
    <w:p w:rsidR="00134E59" w:rsidRPr="00722E07" w:rsidRDefault="00134E59" w:rsidP="00134E59">
      <w:pPr>
        <w:tabs>
          <w:tab w:val="left" w:pos="9781"/>
        </w:tabs>
        <w:ind w:firstLine="709"/>
        <w:jc w:val="both"/>
        <w:rPr>
          <w:szCs w:val="28"/>
        </w:rPr>
      </w:pPr>
      <w:r w:rsidRPr="00722E07">
        <w:rPr>
          <w:spacing w:val="2"/>
          <w:szCs w:val="28"/>
        </w:rPr>
        <w:t>3. заявление несовершеннолетнего старше десяти лет о согласии на изменение фамилии (имени)</w:t>
      </w:r>
      <w:r w:rsidRPr="00722E07">
        <w:rPr>
          <w:szCs w:val="28"/>
        </w:rPr>
        <w:t>;</w:t>
      </w:r>
    </w:p>
    <w:p w:rsidR="00134E59" w:rsidRPr="00722E07" w:rsidRDefault="00134E59" w:rsidP="00134E59">
      <w:pPr>
        <w:tabs>
          <w:tab w:val="left" w:pos="9781"/>
        </w:tabs>
        <w:ind w:firstLine="709"/>
        <w:jc w:val="both"/>
        <w:rPr>
          <w:szCs w:val="28"/>
        </w:rPr>
      </w:pPr>
      <w:r w:rsidRPr="00722E07">
        <w:rPr>
          <w:spacing w:val="2"/>
          <w:szCs w:val="28"/>
        </w:rPr>
        <w:t xml:space="preserve">4. справка о регистрации по месту пребывания несовершеннолетнего, в отношении которого обращается заявитель, </w:t>
      </w:r>
      <w:r w:rsidRPr="00722E07">
        <w:rPr>
          <w:szCs w:val="28"/>
        </w:rPr>
        <w:t>о разрешении на изменение имени, а также присвоенной ему фамилии.</w:t>
      </w:r>
    </w:p>
    <w:p w:rsidR="00134E59" w:rsidRDefault="00134E59" w:rsidP="00134E59">
      <w:pPr>
        <w:pStyle w:val="a3"/>
        <w:tabs>
          <w:tab w:val="left" w:pos="9781"/>
        </w:tabs>
        <w:ind w:firstLine="709"/>
        <w:jc w:val="center"/>
        <w:rPr>
          <w:rFonts w:ascii="Times New Roman" w:hAnsi="Times New Roman"/>
          <w:b/>
          <w:szCs w:val="28"/>
        </w:rPr>
      </w:pPr>
    </w:p>
    <w:p w:rsidR="00134E59" w:rsidRDefault="00134E59" w:rsidP="00134E59">
      <w:pPr>
        <w:pStyle w:val="a3"/>
        <w:tabs>
          <w:tab w:val="left" w:pos="9781"/>
        </w:tabs>
        <w:ind w:firstLine="709"/>
        <w:jc w:val="center"/>
        <w:rPr>
          <w:rFonts w:ascii="Times New Roman" w:hAnsi="Times New Roman"/>
          <w:b/>
          <w:szCs w:val="28"/>
        </w:rPr>
      </w:pPr>
    </w:p>
    <w:p w:rsidR="00134E59" w:rsidRDefault="00134E59" w:rsidP="00134E59">
      <w:pPr>
        <w:pStyle w:val="a3"/>
        <w:tabs>
          <w:tab w:val="left" w:pos="9781"/>
        </w:tabs>
        <w:ind w:firstLine="709"/>
        <w:jc w:val="center"/>
        <w:rPr>
          <w:rFonts w:ascii="Times New Roman" w:hAnsi="Times New Roman"/>
          <w:b/>
          <w:szCs w:val="28"/>
        </w:rPr>
      </w:pPr>
      <w:r w:rsidRPr="00722E07">
        <w:rPr>
          <w:rFonts w:ascii="Times New Roman" w:hAnsi="Times New Roman"/>
          <w:b/>
          <w:szCs w:val="28"/>
        </w:rPr>
        <w:t>При обращении родителя, с которым проживает несовершеннолетний, о присвоении несовершеннолетнему своей фамилии:</w:t>
      </w:r>
    </w:p>
    <w:p w:rsidR="00134E59" w:rsidRDefault="00134E59" w:rsidP="00134E59">
      <w:pPr>
        <w:pStyle w:val="a3"/>
        <w:tabs>
          <w:tab w:val="left" w:pos="9781"/>
        </w:tabs>
        <w:ind w:firstLine="709"/>
        <w:jc w:val="center"/>
        <w:rPr>
          <w:rFonts w:ascii="Times New Roman" w:hAnsi="Times New Roman"/>
          <w:b/>
          <w:szCs w:val="28"/>
        </w:rPr>
      </w:pPr>
    </w:p>
    <w:p w:rsidR="00134E59" w:rsidRPr="00722E07" w:rsidRDefault="00134E59" w:rsidP="00134E59">
      <w:pPr>
        <w:pStyle w:val="a3"/>
        <w:tabs>
          <w:tab w:val="left" w:pos="9781"/>
        </w:tabs>
        <w:ind w:firstLine="709"/>
        <w:jc w:val="center"/>
        <w:rPr>
          <w:rFonts w:ascii="Times New Roman" w:hAnsi="Times New Roman"/>
          <w:b/>
          <w:szCs w:val="28"/>
        </w:rPr>
      </w:pPr>
    </w:p>
    <w:p w:rsidR="00134E59" w:rsidRPr="00722E07" w:rsidRDefault="00134E59" w:rsidP="00134E59">
      <w:pPr>
        <w:tabs>
          <w:tab w:val="left" w:pos="9781"/>
        </w:tabs>
        <w:jc w:val="both"/>
        <w:rPr>
          <w:spacing w:val="2"/>
          <w:szCs w:val="28"/>
        </w:rPr>
      </w:pPr>
      <w:r w:rsidRPr="00722E07">
        <w:rPr>
          <w:spacing w:val="2"/>
          <w:szCs w:val="28"/>
        </w:rPr>
        <w:t xml:space="preserve">            1. документ, удостоверяющий личность заявителя;</w:t>
      </w:r>
    </w:p>
    <w:p w:rsidR="00134E59" w:rsidRPr="00722E07" w:rsidRDefault="00134E59" w:rsidP="00134E59">
      <w:pPr>
        <w:tabs>
          <w:tab w:val="left" w:pos="9781"/>
        </w:tabs>
        <w:ind w:firstLine="709"/>
        <w:jc w:val="both"/>
        <w:rPr>
          <w:spacing w:val="2"/>
          <w:szCs w:val="28"/>
        </w:rPr>
      </w:pPr>
      <w:r w:rsidRPr="00722E07">
        <w:rPr>
          <w:szCs w:val="28"/>
        </w:rPr>
        <w:t>2. заявление родителя, с которым проживает ребенок</w:t>
      </w:r>
      <w:r w:rsidRPr="00722E07">
        <w:rPr>
          <w:spacing w:val="2"/>
          <w:szCs w:val="28"/>
        </w:rPr>
        <w:t>;</w:t>
      </w:r>
    </w:p>
    <w:p w:rsidR="00134E59" w:rsidRPr="00722E07" w:rsidRDefault="00134E59" w:rsidP="00134E59">
      <w:pPr>
        <w:tabs>
          <w:tab w:val="left" w:pos="9781"/>
        </w:tabs>
        <w:ind w:firstLine="709"/>
        <w:jc w:val="both"/>
        <w:rPr>
          <w:szCs w:val="28"/>
        </w:rPr>
      </w:pPr>
      <w:r w:rsidRPr="00722E07">
        <w:rPr>
          <w:szCs w:val="28"/>
        </w:rPr>
        <w:t>3. заявление родителя, проживающего отдельно от ребенка, а в случае невозможности установления его места нахождения, лишения его родительских прав, признания недееспособным, а также в случаях уклонения родителя без уважительных причин от воспитания и содержания ребенка, вместо вышеназванного заявления родителя представляются:</w:t>
      </w:r>
    </w:p>
    <w:p w:rsidR="00134E59" w:rsidRPr="00722E07" w:rsidRDefault="00134E59" w:rsidP="00134E59">
      <w:pPr>
        <w:pStyle w:val="a3"/>
        <w:tabs>
          <w:tab w:val="left" w:pos="9781"/>
        </w:tabs>
        <w:ind w:firstLine="709"/>
        <w:rPr>
          <w:rFonts w:ascii="Times New Roman" w:hAnsi="Times New Roman"/>
          <w:spacing w:val="2"/>
          <w:szCs w:val="28"/>
        </w:rPr>
      </w:pPr>
      <w:r w:rsidRPr="00722E07">
        <w:rPr>
          <w:rFonts w:ascii="Times New Roman" w:hAnsi="Times New Roman"/>
          <w:spacing w:val="2"/>
          <w:szCs w:val="28"/>
        </w:rPr>
        <w:t>4. решение суда: о лишении родительских прав; признания недееспособным; безвестно отсутствующим;</w:t>
      </w:r>
    </w:p>
    <w:p w:rsidR="00134E59" w:rsidRPr="00722E07" w:rsidRDefault="00134E59" w:rsidP="00134E59">
      <w:pPr>
        <w:pStyle w:val="a3"/>
        <w:tabs>
          <w:tab w:val="left" w:pos="9781"/>
        </w:tabs>
        <w:ind w:firstLine="709"/>
        <w:rPr>
          <w:rFonts w:ascii="Times New Roman" w:hAnsi="Times New Roman"/>
          <w:szCs w:val="28"/>
        </w:rPr>
      </w:pPr>
      <w:r w:rsidRPr="00722E07">
        <w:rPr>
          <w:rFonts w:ascii="Times New Roman" w:hAnsi="Times New Roman"/>
          <w:szCs w:val="28"/>
        </w:rPr>
        <w:t xml:space="preserve">5. справка органов внутренних дел о розыске гражданина (при невозможности установления места нахождения родителя); </w:t>
      </w:r>
    </w:p>
    <w:p w:rsidR="00134E59" w:rsidRPr="00722E07" w:rsidRDefault="00134E59" w:rsidP="00134E59">
      <w:pPr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r w:rsidRPr="00722E07">
        <w:rPr>
          <w:szCs w:val="28"/>
        </w:rPr>
        <w:t>6. документы органов внутренних дел о возбуждении уголовного дела о злостном уклонении от уплаты алиментов, приговором суда по такому делу и иными документами, подтверждающими уклонение родителя без уважительных причин от воспитания и содержания ребенка;</w:t>
      </w:r>
    </w:p>
    <w:p w:rsidR="00134E59" w:rsidRPr="00722E07" w:rsidRDefault="00134E59" w:rsidP="00134E59">
      <w:pPr>
        <w:pStyle w:val="a3"/>
        <w:tabs>
          <w:tab w:val="left" w:pos="9781"/>
        </w:tabs>
        <w:ind w:firstLine="709"/>
        <w:rPr>
          <w:rFonts w:ascii="Times New Roman" w:hAnsi="Times New Roman"/>
          <w:szCs w:val="28"/>
        </w:rPr>
      </w:pPr>
      <w:r w:rsidRPr="00722E07">
        <w:rPr>
          <w:rFonts w:ascii="Times New Roman" w:hAnsi="Times New Roman"/>
          <w:szCs w:val="28"/>
        </w:rPr>
        <w:t xml:space="preserve">7. решение суда об определении места жительства несовершеннолетнего, мировое соглашение об определении места жительства несовершеннолетнего и т.д. </w:t>
      </w:r>
    </w:p>
    <w:p w:rsidR="00134E59" w:rsidRPr="00722E07" w:rsidRDefault="00134E59" w:rsidP="00134E59">
      <w:pPr>
        <w:tabs>
          <w:tab w:val="left" w:pos="9781"/>
        </w:tabs>
        <w:ind w:firstLine="709"/>
        <w:jc w:val="both"/>
        <w:rPr>
          <w:szCs w:val="28"/>
        </w:rPr>
      </w:pPr>
      <w:r w:rsidRPr="00722E07">
        <w:rPr>
          <w:spacing w:val="2"/>
          <w:szCs w:val="28"/>
        </w:rPr>
        <w:t>8. заявление несовершеннолетнего старше десяти лет о согласии на изменение фамилии</w:t>
      </w:r>
      <w:r w:rsidRPr="00722E07">
        <w:rPr>
          <w:szCs w:val="28"/>
        </w:rPr>
        <w:t>.</w:t>
      </w:r>
    </w:p>
    <w:p w:rsidR="00134E59" w:rsidRDefault="00134E59" w:rsidP="00134E59">
      <w:pPr>
        <w:pStyle w:val="a3"/>
        <w:tabs>
          <w:tab w:val="left" w:pos="9781"/>
        </w:tabs>
        <w:ind w:firstLine="709"/>
        <w:jc w:val="center"/>
        <w:rPr>
          <w:rFonts w:ascii="Times New Roman" w:hAnsi="Times New Roman"/>
          <w:b/>
          <w:spacing w:val="2"/>
          <w:szCs w:val="28"/>
        </w:rPr>
      </w:pPr>
    </w:p>
    <w:p w:rsidR="00134E59" w:rsidRPr="00722E07" w:rsidRDefault="00134E59" w:rsidP="00134E59">
      <w:pPr>
        <w:pStyle w:val="a3"/>
        <w:tabs>
          <w:tab w:val="left" w:pos="9781"/>
        </w:tabs>
        <w:ind w:firstLine="709"/>
        <w:jc w:val="center"/>
        <w:rPr>
          <w:rFonts w:ascii="Times New Roman" w:hAnsi="Times New Roman"/>
          <w:b/>
          <w:spacing w:val="2"/>
          <w:szCs w:val="28"/>
        </w:rPr>
      </w:pPr>
    </w:p>
    <w:p w:rsidR="00134E59" w:rsidRPr="00722E07" w:rsidRDefault="00134E59" w:rsidP="00134E59">
      <w:pPr>
        <w:pStyle w:val="a3"/>
        <w:tabs>
          <w:tab w:val="left" w:pos="9781"/>
        </w:tabs>
        <w:ind w:firstLine="709"/>
        <w:jc w:val="center"/>
        <w:rPr>
          <w:rFonts w:ascii="Times New Roman" w:hAnsi="Times New Roman"/>
          <w:b/>
          <w:szCs w:val="28"/>
        </w:rPr>
      </w:pPr>
      <w:r w:rsidRPr="00722E07">
        <w:rPr>
          <w:rFonts w:ascii="Times New Roman" w:hAnsi="Times New Roman"/>
          <w:b/>
          <w:spacing w:val="2"/>
          <w:szCs w:val="28"/>
        </w:rPr>
        <w:t xml:space="preserve">При обращении матери ребенка, </w:t>
      </w:r>
      <w:r w:rsidRPr="00722E07">
        <w:rPr>
          <w:rFonts w:ascii="Times New Roman" w:hAnsi="Times New Roman"/>
          <w:b/>
          <w:szCs w:val="28"/>
        </w:rPr>
        <w:t>за получением государственной услуги, в случае если ребенок рожден от лиц, не состоящих в браке между собой, и отцовство в законном порядке не устанавливалось:</w:t>
      </w:r>
    </w:p>
    <w:p w:rsidR="00134E59" w:rsidRDefault="00134E59" w:rsidP="00134E59">
      <w:pPr>
        <w:pStyle w:val="a3"/>
        <w:tabs>
          <w:tab w:val="left" w:pos="9781"/>
        </w:tabs>
        <w:ind w:firstLine="709"/>
        <w:jc w:val="center"/>
        <w:rPr>
          <w:rFonts w:ascii="Times New Roman" w:hAnsi="Times New Roman"/>
          <w:b/>
          <w:spacing w:val="2"/>
          <w:szCs w:val="28"/>
        </w:rPr>
      </w:pPr>
    </w:p>
    <w:p w:rsidR="00134E59" w:rsidRPr="00722E07" w:rsidRDefault="00134E59" w:rsidP="00134E59">
      <w:pPr>
        <w:pStyle w:val="a3"/>
        <w:tabs>
          <w:tab w:val="left" w:pos="9781"/>
        </w:tabs>
        <w:ind w:firstLine="709"/>
        <w:jc w:val="center"/>
        <w:rPr>
          <w:rFonts w:ascii="Times New Roman" w:hAnsi="Times New Roman"/>
          <w:b/>
          <w:spacing w:val="2"/>
          <w:szCs w:val="28"/>
        </w:rPr>
      </w:pPr>
    </w:p>
    <w:p w:rsidR="00134E59" w:rsidRPr="00722E07" w:rsidRDefault="00134E59" w:rsidP="00134E59">
      <w:pPr>
        <w:tabs>
          <w:tab w:val="left" w:pos="9781"/>
        </w:tabs>
        <w:ind w:firstLine="709"/>
        <w:jc w:val="both"/>
        <w:rPr>
          <w:spacing w:val="2"/>
          <w:szCs w:val="28"/>
        </w:rPr>
      </w:pPr>
      <w:r w:rsidRPr="00722E07">
        <w:rPr>
          <w:spacing w:val="2"/>
          <w:szCs w:val="28"/>
        </w:rPr>
        <w:t>1. документы, удостоверяющие личность заявителей;</w:t>
      </w:r>
    </w:p>
    <w:p w:rsidR="00134E59" w:rsidRPr="00722E07" w:rsidRDefault="00134E59" w:rsidP="00134E59">
      <w:pPr>
        <w:tabs>
          <w:tab w:val="left" w:pos="9781"/>
        </w:tabs>
        <w:ind w:firstLine="709"/>
        <w:jc w:val="both"/>
        <w:rPr>
          <w:szCs w:val="28"/>
        </w:rPr>
      </w:pPr>
      <w:r w:rsidRPr="00722E07">
        <w:rPr>
          <w:spacing w:val="2"/>
          <w:szCs w:val="28"/>
        </w:rPr>
        <w:t>2. заявление матери ребенка</w:t>
      </w:r>
      <w:r w:rsidRPr="00722E07">
        <w:rPr>
          <w:szCs w:val="28"/>
        </w:rPr>
        <w:t>;</w:t>
      </w:r>
    </w:p>
    <w:p w:rsidR="00134E59" w:rsidRPr="00722E07" w:rsidRDefault="00134E59" w:rsidP="00134E59">
      <w:pPr>
        <w:tabs>
          <w:tab w:val="left" w:pos="9781"/>
        </w:tabs>
        <w:ind w:firstLine="709"/>
        <w:jc w:val="both"/>
        <w:rPr>
          <w:szCs w:val="28"/>
        </w:rPr>
      </w:pPr>
      <w:r w:rsidRPr="00722E07">
        <w:rPr>
          <w:spacing w:val="2"/>
          <w:szCs w:val="28"/>
        </w:rPr>
        <w:t>3. заявление несовершеннолетнего старше десяти лет о согласии на изменение фамилии</w:t>
      </w:r>
      <w:r w:rsidRPr="00722E07">
        <w:rPr>
          <w:szCs w:val="28"/>
        </w:rPr>
        <w:t>.</w:t>
      </w:r>
    </w:p>
    <w:sectPr w:rsidR="00134E59" w:rsidRPr="00722E07" w:rsidSect="00134E5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E59"/>
    <w:rsid w:val="00123CF8"/>
    <w:rsid w:val="00134E59"/>
    <w:rsid w:val="00804611"/>
    <w:rsid w:val="00985A44"/>
    <w:rsid w:val="00C1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4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4E59"/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34E59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Opeka1</dc:creator>
  <cp:keywords/>
  <dc:description/>
  <cp:lastModifiedBy>Opeka1</cp:lastModifiedBy>
  <cp:revision>4</cp:revision>
  <dcterms:created xsi:type="dcterms:W3CDTF">2014-06-05T08:12:00Z</dcterms:created>
  <dcterms:modified xsi:type="dcterms:W3CDTF">2014-06-05T08:13:00Z</dcterms:modified>
</cp:coreProperties>
</file>